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1B89C19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DA5A15">
        <w:rPr>
          <w:rFonts w:ascii="GHEA Grapalat" w:hAnsi="GHEA Grapalat"/>
          <w:i w:val="0"/>
          <w:color w:val="000000" w:themeColor="text1"/>
          <w:sz w:val="24"/>
          <w:szCs w:val="24"/>
          <w:lang w:val="en-US"/>
        </w:rPr>
        <w:t>2</w:t>
      </w:r>
      <w:r w:rsidR="00043D10">
        <w:rPr>
          <w:rFonts w:ascii="GHEA Grapalat" w:hAnsi="GHEA Grapalat"/>
          <w:i w:val="0"/>
          <w:color w:val="000000" w:themeColor="text1"/>
          <w:sz w:val="24"/>
          <w:szCs w:val="24"/>
          <w:lang w:val="en-US"/>
        </w:rPr>
        <w:t>8</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04</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114185FF"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DA5A15">
        <w:rPr>
          <w:rFonts w:ascii="GHEA Grapalat" w:hAnsi="GHEA Grapalat"/>
          <w:i w:val="0"/>
          <w:color w:val="000000" w:themeColor="text1"/>
          <w:sz w:val="24"/>
          <w:szCs w:val="24"/>
        </w:rPr>
        <w:t>26/11</w:t>
      </w:r>
      <w:r w:rsidR="00043D10">
        <w:rPr>
          <w:rFonts w:ascii="GHEA Grapalat" w:hAnsi="GHEA Grapalat"/>
          <w:i w:val="0"/>
          <w:color w:val="000000" w:themeColor="text1"/>
          <w:sz w:val="24"/>
          <w:szCs w:val="24"/>
        </w:rPr>
        <w:t>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00633ABB" w14:textId="669B8F4D" w:rsidR="00357D48" w:rsidRPr="002A1321" w:rsidRDefault="00F173C7" w:rsidP="002A1321">
      <w:pPr>
        <w:jc w:val="both"/>
        <w:rPr>
          <w:rFonts w:ascii="GHEA Grapalat" w:hAnsi="GHEA Grapalat" w:cs="Sylfaen"/>
          <w:b/>
          <w:sz w:val="22"/>
          <w:lang w:val="en-US"/>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A1321" w:rsidRPr="002A1321">
        <w:rPr>
          <w:rFonts w:ascii="GHEA Grapalat" w:hAnsi="GHEA Grapalat" w:cs="Sylfaen"/>
          <w:b/>
          <w:sz w:val="22"/>
          <w:lang w:val="en"/>
        </w:rPr>
        <w:t>Repair works of elevators in apartment buildings in the Nor Nork administrative district of Yerevan</w:t>
      </w:r>
      <w:r w:rsidR="002A1321">
        <w:rPr>
          <w:rFonts w:ascii="GHEA Grapalat" w:hAnsi="GHEA Grapalat" w:cs="Sylfaen"/>
          <w:b/>
          <w:sz w:val="22"/>
          <w:lang w:val="en"/>
        </w:rPr>
        <w:t xml:space="preserve"> </w:t>
      </w:r>
      <w:r w:rsidRPr="00BE14EA">
        <w:rPr>
          <w:rFonts w:ascii="GHEA Grapalat" w:hAnsi="GHEA Grapalat"/>
          <w:color w:val="000000" w:themeColor="text1"/>
        </w:rPr>
        <w:t xml:space="preserve">(hereinafter referred to as "the contract"). </w:t>
      </w:r>
      <w:r w:rsidR="00A20B69"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07E75F2" w:rsidR="00357D48" w:rsidRPr="00B74122"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w:t>
      </w:r>
      <w:r w:rsidRPr="00B74122">
        <w:rPr>
          <w:rFonts w:ascii="GHEA Grapalat" w:hAnsi="GHEA Grapalat"/>
          <w:i w:val="0"/>
          <w:color w:val="000000" w:themeColor="text1"/>
          <w:sz w:val="24"/>
          <w:szCs w:val="24"/>
        </w:rPr>
        <w:t>eps</w:t>
      </w:r>
      <w:proofErr w:type="spellEnd"/>
      <w:r w:rsidRPr="00B74122">
        <w:rPr>
          <w:rFonts w:ascii="GHEA Grapalat" w:hAnsi="GHEA Grapalat"/>
          <w:i w:val="0"/>
          <w:color w:val="000000" w:themeColor="text1"/>
          <w:sz w:val="24"/>
          <w:szCs w:val="24"/>
        </w:rPr>
        <w:t xml:space="preserve"> (</w:t>
      </w:r>
      <w:r w:rsidRPr="00B74122">
        <w:rPr>
          <w:rFonts w:ascii="GHEA Grapalat" w:hAnsi="GHEA Grapalat"/>
          <w:i w:val="0"/>
          <w:color w:val="000000" w:themeColor="text1"/>
          <w:sz w:val="24"/>
          <w:szCs w:val="24"/>
          <w:u w:val="single"/>
        </w:rPr>
        <w:t>www.armeps.am</w:t>
      </w:r>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by </w:t>
      </w:r>
      <w:r w:rsidR="00D14B4D" w:rsidRPr="00B74122">
        <w:rPr>
          <w:rFonts w:ascii="GHEA Grapalat" w:hAnsi="GHEA Grapalat"/>
          <w:b/>
          <w:bCs/>
          <w:i w:val="0"/>
          <w:color w:val="000000" w:themeColor="text1"/>
          <w:spacing w:val="1"/>
          <w:sz w:val="24"/>
          <w:szCs w:val="24"/>
          <w:lang w:val="hy-AM"/>
        </w:rPr>
        <w:t>10</w:t>
      </w:r>
      <w:r w:rsidR="00C30066"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C30066" w:rsidRPr="00B74122">
        <w:rPr>
          <w:rFonts w:ascii="GHEA Grapalat" w:hAnsi="GHEA Grapalat"/>
          <w:b/>
          <w:bCs/>
          <w:i w:val="0"/>
          <w:color w:val="000000" w:themeColor="text1"/>
          <w:spacing w:val="1"/>
          <w:sz w:val="24"/>
          <w:szCs w:val="24"/>
        </w:rPr>
        <w:t>0</w:t>
      </w:r>
      <w:r w:rsidR="00402453" w:rsidRPr="00B74122">
        <w:rPr>
          <w:rFonts w:ascii="GHEA Grapalat" w:hAnsi="GHEA Grapalat"/>
          <w:b/>
          <w:bCs/>
          <w:i w:val="0"/>
          <w:color w:val="000000" w:themeColor="text1"/>
          <w:spacing w:val="1"/>
          <w:sz w:val="24"/>
          <w:szCs w:val="24"/>
        </w:rPr>
        <w:t xml:space="preserve"> am</w:t>
      </w:r>
      <w:r w:rsidR="00117D99" w:rsidRPr="00B74122">
        <w:rPr>
          <w:rFonts w:ascii="GHEA Grapalat" w:hAnsi="GHEA Grapalat"/>
          <w:b/>
          <w:bCs/>
          <w:i w:val="0"/>
          <w:color w:val="000000" w:themeColor="text1"/>
          <w:spacing w:val="1"/>
          <w:sz w:val="24"/>
          <w:szCs w:val="24"/>
          <w:lang w:val="hy-AM"/>
        </w:rPr>
        <w:t xml:space="preserve"> </w:t>
      </w:r>
      <w:bookmarkStart w:id="0" w:name="_Hlk193371997"/>
      <w:r w:rsidR="00043D10">
        <w:rPr>
          <w:rFonts w:ascii="GHEA Grapalat" w:hAnsi="GHEA Grapalat"/>
          <w:b/>
          <w:bCs/>
          <w:i w:val="0"/>
          <w:color w:val="000000" w:themeColor="text1"/>
          <w:spacing w:val="1"/>
          <w:sz w:val="24"/>
          <w:szCs w:val="24"/>
          <w:lang w:val="hy-AM"/>
        </w:rPr>
        <w:t>08.05.2026</w:t>
      </w:r>
      <w:r w:rsidRPr="00B74122">
        <w:rPr>
          <w:rFonts w:ascii="GHEA Grapalat" w:hAnsi="GHEA Grapalat"/>
          <w:i w:val="0"/>
          <w:color w:val="000000" w:themeColor="text1"/>
          <w:sz w:val="24"/>
          <w:szCs w:val="24"/>
        </w:rPr>
        <w:t xml:space="preserve"> </w:t>
      </w:r>
      <w:bookmarkEnd w:id="0"/>
      <w:r w:rsidRPr="00B74122">
        <w:rPr>
          <w:rFonts w:ascii="GHEA Grapalat" w:hAnsi="GHEA Grapalat"/>
          <w:i w:val="0"/>
          <w:color w:val="000000" w:themeColor="text1"/>
          <w:sz w:val="24"/>
          <w:szCs w:val="24"/>
        </w:rPr>
        <w:t xml:space="preserve">The bids may, in addition to Armenian, also be submitted in English or Russian. </w:t>
      </w:r>
    </w:p>
    <w:p w14:paraId="2D4284A9" w14:textId="581AAAD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The bid opening will take place electronically, through </w:t>
      </w:r>
      <w:proofErr w:type="spellStart"/>
      <w:r w:rsidRPr="00B74122">
        <w:rPr>
          <w:rFonts w:ascii="GHEA Grapalat" w:hAnsi="GHEA Grapalat"/>
          <w:i w:val="0"/>
          <w:color w:val="000000" w:themeColor="text1"/>
          <w:sz w:val="24"/>
          <w:szCs w:val="24"/>
        </w:rPr>
        <w:t>Armeps</w:t>
      </w:r>
      <w:proofErr w:type="spellEnd"/>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at </w:t>
      </w:r>
      <w:r w:rsidR="00D14B4D" w:rsidRPr="00B74122">
        <w:rPr>
          <w:rFonts w:ascii="GHEA Grapalat" w:hAnsi="GHEA Grapalat"/>
          <w:b/>
          <w:bCs/>
          <w:i w:val="0"/>
          <w:color w:val="000000" w:themeColor="text1"/>
          <w:spacing w:val="1"/>
          <w:sz w:val="24"/>
          <w:szCs w:val="24"/>
          <w:lang w:val="hy-AM"/>
        </w:rPr>
        <w:t>10</w:t>
      </w:r>
      <w:r w:rsidR="00402453"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402453" w:rsidRPr="00B74122">
        <w:rPr>
          <w:rFonts w:ascii="GHEA Grapalat" w:hAnsi="GHEA Grapalat"/>
          <w:b/>
          <w:bCs/>
          <w:i w:val="0"/>
          <w:color w:val="000000" w:themeColor="text1"/>
          <w:spacing w:val="1"/>
          <w:sz w:val="24"/>
          <w:szCs w:val="24"/>
        </w:rPr>
        <w:t>0 am</w:t>
      </w:r>
      <w:r w:rsidR="009E1857" w:rsidRPr="00B74122">
        <w:rPr>
          <w:rFonts w:ascii="GHEA Grapalat" w:hAnsi="GHEA Grapalat"/>
          <w:b/>
          <w:bCs/>
          <w:i w:val="0"/>
          <w:color w:val="000000" w:themeColor="text1"/>
          <w:spacing w:val="1"/>
          <w:sz w:val="24"/>
          <w:szCs w:val="24"/>
          <w:lang w:val="hy-AM"/>
        </w:rPr>
        <w:t xml:space="preserve"> </w:t>
      </w:r>
      <w:r w:rsidR="00043D10">
        <w:rPr>
          <w:rFonts w:ascii="GHEA Grapalat" w:hAnsi="GHEA Grapalat"/>
          <w:b/>
          <w:bCs/>
          <w:i w:val="0"/>
          <w:color w:val="000000" w:themeColor="text1"/>
          <w:spacing w:val="1"/>
          <w:sz w:val="24"/>
          <w:szCs w:val="24"/>
          <w:lang w:val="hy-AM"/>
        </w:rPr>
        <w:t>08.05.2026</w:t>
      </w:r>
      <w:r w:rsidR="00CF009F" w:rsidRPr="00B74122">
        <w:rPr>
          <w:rFonts w:ascii="GHEA Grapalat" w:hAnsi="GHEA Grapalat"/>
          <w:b/>
          <w:bCs/>
          <w:i w:val="0"/>
          <w:color w:val="000000" w:themeColor="text1"/>
          <w:spacing w:val="1"/>
          <w:sz w:val="24"/>
          <w:szCs w:val="24"/>
        </w:rPr>
        <w:t>.</w:t>
      </w:r>
    </w:p>
    <w:p w14:paraId="40CEC94F" w14:textId="6977BF66"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For receiving additional information concerning this notice, you may apply to </w:t>
      </w:r>
      <w:r w:rsidR="00B74122" w:rsidRPr="00B74122">
        <w:rPr>
          <w:rFonts w:ascii="GHEA Grapalat" w:hAnsi="GHEA Grapalat"/>
          <w:i w:val="0"/>
          <w:color w:val="000000" w:themeColor="text1"/>
          <w:sz w:val="24"/>
          <w:szCs w:val="24"/>
          <w:lang w:val="en-US"/>
        </w:rPr>
        <w:t>Anna</w:t>
      </w:r>
      <w:r w:rsidR="00B74122" w:rsidRPr="00EE3C7C">
        <w:rPr>
          <w:rFonts w:ascii="GHEA Grapalat" w:hAnsi="GHEA Grapalat"/>
          <w:i w:val="0"/>
          <w:color w:val="000000" w:themeColor="text1"/>
          <w:sz w:val="24"/>
          <w:szCs w:val="24"/>
          <w:lang w:val="en-US"/>
        </w:rPr>
        <w:t xml:space="preserve">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74122"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Telephone 011514194</w:t>
      </w:r>
    </w:p>
    <w:p w14:paraId="1E730E55" w14:textId="77777777" w:rsidR="00B74122" w:rsidRPr="00B74122" w:rsidRDefault="00F173C7" w:rsidP="0029475F">
      <w:pPr>
        <w:pStyle w:val="BodyTextIndent"/>
        <w:spacing w:line="240" w:lineRule="auto"/>
        <w:ind w:firstLine="0"/>
        <w:rPr>
          <w:rFonts w:ascii="GHEA Grapalat" w:hAnsi="GHEA Grapalat"/>
          <w:i w:val="0"/>
          <w:color w:val="000000" w:themeColor="text1"/>
          <w:sz w:val="24"/>
          <w:szCs w:val="24"/>
          <w:lang w:val="en-US"/>
        </w:rPr>
      </w:pPr>
      <w:r w:rsidRPr="00B74122">
        <w:rPr>
          <w:rFonts w:ascii="GHEA Grapalat" w:hAnsi="GHEA Grapalat"/>
          <w:i w:val="0"/>
          <w:color w:val="000000" w:themeColor="text1"/>
          <w:sz w:val="24"/>
          <w:szCs w:val="24"/>
        </w:rPr>
        <w:t>E-mail</w:t>
      </w:r>
      <w:r w:rsidR="00D24FEA" w:rsidRPr="00B74122">
        <w:rPr>
          <w:rFonts w:ascii="GHEA Grapalat" w:hAnsi="GHEA Grapalat"/>
          <w:i w:val="0"/>
          <w:color w:val="000000" w:themeColor="text1"/>
          <w:sz w:val="24"/>
          <w:szCs w:val="24"/>
        </w:rPr>
        <w:t xml:space="preserve"> </w:t>
      </w:r>
      <w:r w:rsidR="00B74122" w:rsidRPr="00B74122">
        <w:rPr>
          <w:rFonts w:ascii="GHEA Grapalat" w:hAnsi="GHEA Grapalat"/>
          <w:i w:val="0"/>
          <w:color w:val="000000" w:themeColor="text1"/>
          <w:sz w:val="24"/>
          <w:szCs w:val="24"/>
        </w:rPr>
        <w:t xml:space="preserve">anna.darbinyan@yerevan.am </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122">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90F4E" w14:textId="77777777" w:rsidR="00EF1DE5" w:rsidRDefault="00EF1DE5">
      <w:r>
        <w:separator/>
      </w:r>
    </w:p>
  </w:endnote>
  <w:endnote w:type="continuationSeparator" w:id="0">
    <w:p w14:paraId="798A7C54" w14:textId="77777777" w:rsidR="00EF1DE5" w:rsidRDefault="00EF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87BCE" w14:textId="77777777" w:rsidR="00EF1DE5" w:rsidRDefault="00EF1DE5">
      <w:r>
        <w:separator/>
      </w:r>
    </w:p>
  </w:footnote>
  <w:footnote w:type="continuationSeparator" w:id="0">
    <w:p w14:paraId="24CBB54F" w14:textId="77777777" w:rsidR="00EF1DE5" w:rsidRDefault="00EF1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8367076">
    <w:abstractNumId w:val="9"/>
  </w:num>
  <w:num w:numId="2" w16cid:durableId="872155196">
    <w:abstractNumId w:val="2"/>
  </w:num>
  <w:num w:numId="3" w16cid:durableId="903180553">
    <w:abstractNumId w:val="7"/>
  </w:num>
  <w:num w:numId="4" w16cid:durableId="1899658056">
    <w:abstractNumId w:val="5"/>
  </w:num>
  <w:num w:numId="5" w16cid:durableId="324434889">
    <w:abstractNumId w:val="10"/>
  </w:num>
  <w:num w:numId="6" w16cid:durableId="1882932831">
    <w:abstractNumId w:val="9"/>
    <w:lvlOverride w:ilvl="0">
      <w:startOverride w:val="1"/>
    </w:lvlOverride>
    <w:lvlOverride w:ilvl="1"/>
    <w:lvlOverride w:ilvl="2"/>
    <w:lvlOverride w:ilvl="3"/>
    <w:lvlOverride w:ilvl="4"/>
    <w:lvlOverride w:ilvl="5"/>
    <w:lvlOverride w:ilvl="6"/>
    <w:lvlOverride w:ilvl="7"/>
    <w:lvlOverride w:ilvl="8"/>
  </w:num>
  <w:num w:numId="7" w16cid:durableId="255285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710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437067">
    <w:abstractNumId w:val="6"/>
  </w:num>
  <w:num w:numId="10" w16cid:durableId="121963029">
    <w:abstractNumId w:val="0"/>
  </w:num>
  <w:num w:numId="11" w16cid:durableId="884290627">
    <w:abstractNumId w:val="1"/>
  </w:num>
  <w:num w:numId="12" w16cid:durableId="1580020691">
    <w:abstractNumId w:val="13"/>
  </w:num>
  <w:num w:numId="13" w16cid:durableId="1147208131">
    <w:abstractNumId w:val="11"/>
  </w:num>
  <w:num w:numId="14" w16cid:durableId="1881239101">
    <w:abstractNumId w:val="3"/>
  </w:num>
  <w:num w:numId="15" w16cid:durableId="1151364605">
    <w:abstractNumId w:val="12"/>
  </w:num>
  <w:num w:numId="16" w16cid:durableId="140314993">
    <w:abstractNumId w:val="4"/>
  </w:num>
  <w:num w:numId="17" w16cid:durableId="159181296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D10"/>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1F5"/>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32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4A41"/>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1DE5"/>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1">
    <w:name w:val="Unresolved Mention1"/>
    <w:basedOn w:val="DefaultParagraphFont"/>
    <w:uiPriority w:val="99"/>
    <w:semiHidden/>
    <w:unhideWhenUsed/>
    <w:rsid w:val="00B74122"/>
    <w:rPr>
      <w:color w:val="605E5C"/>
      <w:shd w:val="clear" w:color="auto" w:fill="E1DFDD"/>
    </w:rPr>
  </w:style>
  <w:style w:type="paragraph" w:styleId="HTMLPreformatted">
    <w:name w:val="HTML Preformatted"/>
    <w:basedOn w:val="Normal"/>
    <w:link w:val="HTMLPreformattedChar"/>
    <w:semiHidden/>
    <w:unhideWhenUsed/>
    <w:rsid w:val="002A1321"/>
    <w:rPr>
      <w:rFonts w:ascii="Consolas" w:hAnsi="Consolas"/>
      <w:sz w:val="20"/>
      <w:szCs w:val="20"/>
    </w:rPr>
  </w:style>
  <w:style w:type="character" w:customStyle="1" w:styleId="HTMLPreformattedChar">
    <w:name w:val="HTML Preformatted Char"/>
    <w:basedOn w:val="DefaultParagraphFont"/>
    <w:link w:val="HTMLPreformatted"/>
    <w:semiHidden/>
    <w:rsid w:val="002A132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97</cp:revision>
  <cp:lastPrinted>2017-05-25T08:14:00Z</cp:lastPrinted>
  <dcterms:created xsi:type="dcterms:W3CDTF">2017-06-08T07:41:00Z</dcterms:created>
  <dcterms:modified xsi:type="dcterms:W3CDTF">2026-04-29T07:38:00Z</dcterms:modified>
</cp:coreProperties>
</file>